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7CF8" w14:textId="77777777" w:rsidR="00AA69CA" w:rsidRDefault="00DD0DEA" w:rsidP="00AA69CA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Hlk197522171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Манящее небо лазури</w:t>
      </w:r>
    </w:p>
    <w:bookmarkEnd w:id="0"/>
    <w:p w14:paraId="0D2F1574" w14:textId="43228A09" w:rsidR="0099547B" w:rsidRPr="0099547B" w:rsidRDefault="0099547B" w:rsidP="0099547B">
      <w:pPr>
        <w:pStyle w:val="a4"/>
        <w:spacing w:line="360" w:lineRule="auto"/>
        <w:ind w:left="5103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954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Зайцева Елена Александровна</w:t>
      </w:r>
    </w:p>
    <w:p w14:paraId="1F165B2E" w14:textId="1E3E60AF" w:rsidR="0099547B" w:rsidRPr="0099547B" w:rsidRDefault="0099547B" w:rsidP="0099547B">
      <w:pPr>
        <w:pStyle w:val="a4"/>
        <w:spacing w:line="360" w:lineRule="auto"/>
        <w:ind w:left="5103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9547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Заведующая сектором правовой информации библиотеки №51 МУК «ЦБС г. Саратова»</w:t>
      </w:r>
    </w:p>
    <w:p w14:paraId="32E525DE" w14:textId="77777777" w:rsidR="0099547B" w:rsidRDefault="0099547B" w:rsidP="0099547B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C55BA2" w14:textId="27ACC88D" w:rsidR="00AA69CA" w:rsidRPr="009634FC" w:rsidRDefault="0041527F" w:rsidP="009634F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2024 года нашей библиотекой совместно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гагаринским классом школы п. Дубки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реализуется проект </w:t>
      </w:r>
      <w:r>
        <w:t>«</w:t>
      </w:r>
      <w:r w:rsidRPr="00963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Манящее небо лазури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3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проекта р</w:t>
      </w:r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 в месяц в </w:t>
      </w:r>
      <w:r w:rsidR="00AA69CA">
        <w:rPr>
          <w:rFonts w:ascii="Times New Roman" w:hAnsi="Times New Roman" w:cs="Times New Roman"/>
          <w:sz w:val="28"/>
          <w:szCs w:val="28"/>
          <w:shd w:val="clear" w:color="auto" w:fill="FFFFFF"/>
        </w:rPr>
        <w:t>гагаринском классе проходили мероприятия на тему космос. Я рассказывала и о тех бесстрашных людях, благодаря которым человечество шагнуло в космическое пространство и в корне изменило наше представление о покорении дальних просторов.</w:t>
      </w:r>
    </w:p>
    <w:p w14:paraId="325934C9" w14:textId="70F55B88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всех у них была мечта – и они воплотили ее в жизнь.</w:t>
      </w:r>
    </w:p>
    <w:p w14:paraId="234AE22E" w14:textId="1580C865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наша встреча сопровождалась мультимедийной презентацией, для ребят были подготовлены различные конкурсы, викторины, и даже опыты. И конечно же мы не забывали про книги.</w:t>
      </w:r>
    </w:p>
    <w:p w14:paraId="0AD3CC6A" w14:textId="3E85681A" w:rsidR="00AA69CA" w:rsidRDefault="008A57CB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AB081" wp14:editId="165BEC3C">
            <wp:simplePos x="0" y="0"/>
            <wp:positionH relativeFrom="margin">
              <wp:posOffset>-1270</wp:posOffset>
            </wp:positionH>
            <wp:positionV relativeFrom="margin">
              <wp:align>bottom</wp:align>
            </wp:positionV>
            <wp:extent cx="5940425" cy="334137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уделяли большое значение первому космонавту планеты – Юрию Алексеевичу Гагарину, его полету, а также другим космонавтам, которые сделали мечту человечества реальностью.</w:t>
      </w:r>
    </w:p>
    <w:p w14:paraId="7A55BFD8" w14:textId="3B6AA989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 выступления на Четвертых Гагаринских чтениях мы продолжили нашу плодотворную работу.</w:t>
      </w:r>
    </w:p>
    <w:p w14:paraId="46ADAA4B" w14:textId="4B8685E9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 Всемирному дню авиации и космонавтики я провела познавательный арт-час «Манящее небо лазури», в рамках которой у нас состоялась встреча </w:t>
      </w:r>
      <w:r>
        <w:rPr>
          <w:rFonts w:ascii="Times New Roman" w:hAnsi="Times New Roman" w:cs="Times New Roman"/>
          <w:sz w:val="28"/>
          <w:szCs w:val="28"/>
        </w:rPr>
        <w:t xml:space="preserve">с летчицей-инструктором Тамарой Алексеевной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тоже, как и Юрий Алексеевич, училась на аэродроме в поселке Дубки. Сейчас Тамара Алексеевна проживает у нас в поселке.</w:t>
      </w:r>
    </w:p>
    <w:p w14:paraId="57E17532" w14:textId="7427C9E0" w:rsidR="00AA69CA" w:rsidRPr="008A57CB" w:rsidRDefault="00AA69CA" w:rsidP="008A57C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так заинтересовала преподавателей и учеников, что было организовано еще две встречи – для средних и старших классов, и для учеников начальной школы. На этот раз мы собрались уже в актовом зале школы.</w:t>
      </w:r>
      <w:r w:rsidR="008A5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встрече я рассказала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полете первого космонавта мира, о его встрече в Москве.</w:t>
      </w:r>
      <w:r w:rsidR="008A5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поговорили и о Саратовском аэроклубе, в котором учился летать будущий космонавт, его истории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том, как изменился аэроклуб за последнее время. Как было, как стало.</w:t>
      </w:r>
      <w:r w:rsidR="008A5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Посмотрели видео хронику тех лет. </w:t>
      </w:r>
    </w:p>
    <w:p w14:paraId="7F59DDCC" w14:textId="328B7AA7" w:rsidR="00AA69CA" w:rsidRDefault="008A57CB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9B34E" wp14:editId="6F240338">
            <wp:simplePos x="0" y="0"/>
            <wp:positionH relativeFrom="margin">
              <wp:posOffset>24765</wp:posOffset>
            </wp:positionH>
            <wp:positionV relativeFrom="margin">
              <wp:posOffset>5709285</wp:posOffset>
            </wp:positionV>
            <wp:extent cx="6129655" cy="344805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я представила слово Председателю регионального отделения Саратовской области Федерации вертолетного спорта России, летчику-инструктору Саратовского аэроклуба, судье Всероссийской категории по вертолетному спорту Тамаре Алексеевне </w:t>
      </w:r>
      <w:proofErr w:type="spellStart"/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Амелькиной</w:t>
      </w:r>
      <w:proofErr w:type="spellEnd"/>
      <w:r w:rsidR="00AA6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59EC4C2" w14:textId="34300DBA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Тамара Алексеевна рассказала о том, как зародилась ее мечта о небе, какие шаги были предприняты для исполнения своей заветной мечты. Также поделилась первыми впечатлениями о первых прыжках с парашютом.</w:t>
      </w:r>
    </w:p>
    <w:p w14:paraId="77E0C1F7" w14:textId="245DDDA6" w:rsidR="00AA69CA" w:rsidRDefault="00AA69CA" w:rsidP="008A57C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Хотелось бы сейчас продемонстрировать вам видео отрывок, где Тамара Алексеевна рассказывает ребятам из гагаринского класса о своем первом прыжке с парашютом.</w:t>
      </w:r>
      <w:r w:rsidR="008A5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было интересно слушать рассказ летчицы-инструктора, которая еще хрупкой девушкой в 19 лет поднимала вертолет в манящее небо лазури. После ее рассказа мы могли представить, что когда-то Юрий Алексеевич Гагарин испытывал такие же ощущения от прыжка с парашютом. Также Тамара Алексеевна рассказала о приезде в Саратов, о знакомстве с аэродромом в п. Дубки, о занятиях вертолетным спортом, о роли судьи на вертолетных соревнованиях.</w:t>
      </w:r>
    </w:p>
    <w:p w14:paraId="047E0A62" w14:textId="5D951592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Присутствующим были продемонстрированы видео ролики по вертолетному спорту разных лет, где Тамара Алексеевна выступала в качестве судьи.</w:t>
      </w:r>
    </w:p>
    <w:p w14:paraId="0FB91A2E" w14:textId="5A3F6541" w:rsidR="00AA69CA" w:rsidRDefault="00AA69CA" w:rsidP="008A57C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завершении присутствующие посмотрели завораживающее видео ролик «Вертолетное шоу», на котором российский учёный в области ядерной физики, бизнесмен, пилот вертолета, член сборной России по вертолетному спорту, вице-президент Федерации вертолетного спорта России, чемпион России по вертолетам и чемпион мира выполнял пилотаж на вертолете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Robinson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R44 с фейерверком Максим Анатольевич Сотников</w:t>
      </w:r>
      <w:r w:rsidR="008A5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посмотреть небольшой отрывок этого уникального полета</w:t>
      </w:r>
      <w:r w:rsidR="008A5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4EF7F35" w14:textId="7CABE8CB" w:rsidR="00AA69CA" w:rsidRPr="008A57CB" w:rsidRDefault="00AA69CA" w:rsidP="008A57C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Тамара Алексеевна наглядно показала ребятам, как используется шлемофон, показала свои награды, значки, а также бейджики с вертолетных соревнований.  Ребята тут же примерили шлемофон. В завершении арт-встречи мы призвали ребят мечтать и добиваться своей мечты ни смотря ни на что. И конечно же наша встреча закончилась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фотосессией.</w:t>
      </w:r>
    </w:p>
    <w:p w14:paraId="12EFDCC0" w14:textId="5BC1AF0A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поблагодарили Тамару Алексеевну за интереснейшую встречу, благодаря которой мы познакомились с таким видом спорта, как вертолетный.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Немного окунулись в мир пилотирования. Узнали много нового от человека, связанного с небом, с авиацией.</w:t>
      </w:r>
    </w:p>
    <w:p w14:paraId="16F46E55" w14:textId="35E5CE46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Тамара Алексеевна в свою очередь сказала мне: «Леночка, спасибо. Один из самых счастливых дней моей жизни». Что было очень приятно.</w:t>
      </w:r>
    </w:p>
    <w:p w14:paraId="3A397408" w14:textId="7706C85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мае прошлого года в рамках сотрудничества с гагаринским классом школы п. Дубки состоялось наше заключительное мероприятие. </w:t>
      </w:r>
    </w:p>
    <w:p w14:paraId="49251B21" w14:textId="011250FD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совершили познавательную поездку, организованную совместно с классным руководителем.</w:t>
      </w:r>
    </w:p>
    <w:p w14:paraId="2F8E9668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краеведческом экскурсе «Гагарин - первый космонавт Земли» мы отправились в Народный музей Юрия Алексеевича Гагарина.</w:t>
      </w:r>
    </w:p>
    <w:p w14:paraId="0C2CF052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Экскурсовод музея провела интереснейшую, познавательную экскурсию, рассказав о судьбе Юрия Алексеевича Гагарина.</w:t>
      </w:r>
    </w:p>
    <w:p w14:paraId="330C39C7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представилась возможность посмотреть эти уникальные предметы, а также пройтись по легендарной лестнице, по которой поднимался сам Юрий Алексеевич Гагарин.</w:t>
      </w:r>
    </w:p>
    <w:p w14:paraId="771165C6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Обзорная экскурсия по историческому залу вызвала у собравшихся неподдельный интерес и подарила море положительных впечатлений.</w:t>
      </w:r>
    </w:p>
    <w:p w14:paraId="717A5F01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интересный музей. Я тоже очень рекомендую его вам посетить, если вдруг вы еще там не были.</w:t>
      </w:r>
    </w:p>
    <w:p w14:paraId="7E9B8FC9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завершении экскурсии я подвела итог встреч, проходивших в рамках сотрудничества в течении этого учебного года. Пользователи высказали слова благодарности, поделились своими впечатлениями. Также я раздала памятки «Именно с Гагариным», в которых представлены исторические места, связанные с первым космонавтом мира.</w:t>
      </w:r>
    </w:p>
    <w:p w14:paraId="30E81DE9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2024-2025 учебном году мы продолжили сотрудничество с гагаринским классом.</w:t>
      </w:r>
    </w:p>
    <w:p w14:paraId="53D05247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этот раз наш проект был назван – «Семья – моя надежда и опора».</w:t>
      </w:r>
    </w:p>
    <w:p w14:paraId="79F15770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конечно мы говорим о семьях звездных людей.</w:t>
      </w:r>
    </w:p>
    <w:p w14:paraId="09EDB892" w14:textId="7FCE761A" w:rsidR="00785133" w:rsidRDefault="00AA69CA" w:rsidP="0078513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На познавательно-развлекательном часе «Земные семьи звездных людей» я рассказала о семье Юрия Алексеевича Гагарина.</w:t>
      </w:r>
    </w:p>
    <w:p w14:paraId="360FAC13" w14:textId="5AC9C740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Родился он в крестьянской семье.</w:t>
      </w:r>
    </w:p>
    <w:p w14:paraId="12492C6C" w14:textId="77777777" w:rsidR="00AA69CA" w:rsidRPr="00DD0DEA" w:rsidRDefault="00AA69CA" w:rsidP="00AA69C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0DE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Отец</w:t>
      </w:r>
      <w:r w:rsidRPr="00DD0DEA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Pr="00DD0DEA">
        <w:rPr>
          <w:rFonts w:ascii="Times New Roman" w:hAnsi="Times New Roman" w:cs="Times New Roman"/>
          <w:color w:val="333333"/>
          <w:sz w:val="28"/>
          <w:szCs w:val="28"/>
        </w:rPr>
        <w:t xml:space="preserve"> Алексей Иванович Гагарин, был плотником. </w:t>
      </w:r>
      <w:r w:rsidRPr="00DD0DE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Мать</w:t>
      </w:r>
      <w:r w:rsidRPr="00DD0DEA">
        <w:rPr>
          <w:rFonts w:ascii="Times New Roman" w:hAnsi="Times New Roman" w:cs="Times New Roman"/>
          <w:color w:val="333333"/>
          <w:sz w:val="28"/>
          <w:szCs w:val="28"/>
        </w:rPr>
        <w:t>, Анна Тимофеевна, работала дояркой. Юрий Гагарин был </w:t>
      </w:r>
      <w:r w:rsidRPr="00DD0DE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четвёртым ребёнком</w:t>
      </w:r>
      <w:r w:rsidRPr="00DD0DEA">
        <w:rPr>
          <w:rFonts w:ascii="Times New Roman" w:hAnsi="Times New Roman" w:cs="Times New Roman"/>
          <w:color w:val="333333"/>
          <w:sz w:val="28"/>
          <w:szCs w:val="28"/>
        </w:rPr>
        <w:t> в семье. У него были братья - Валентин, Борис, сестра Зоя.</w:t>
      </w:r>
    </w:p>
    <w:p w14:paraId="42B626AB" w14:textId="2166037C" w:rsidR="00785133" w:rsidRPr="00785133" w:rsidRDefault="00AA69CA" w:rsidP="0078513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рассказала читателям и о предках первого космонавта.</w:t>
      </w:r>
    </w:p>
    <w:p w14:paraId="55F31006" w14:textId="4DCFA3FC" w:rsidR="00785133" w:rsidRPr="00785133" w:rsidRDefault="00785133" w:rsidP="0078513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</w:rPr>
      </w:pPr>
      <w:r>
        <w:rPr>
          <w:rFonts w:ascii="Times New Roman" w:hAnsi="Times New Roman" w:cs="Times New Roman"/>
          <w:noProof/>
          <w:color w:val="333333"/>
          <w:sz w:val="28"/>
        </w:rPr>
        <w:drawing>
          <wp:anchor distT="0" distB="0" distL="114300" distR="114300" simplePos="0" relativeHeight="251660288" behindDoc="1" locked="0" layoutInCell="1" allowOverlap="1" wp14:anchorId="4ADC003D" wp14:editId="4D01B45B">
            <wp:simplePos x="0" y="0"/>
            <wp:positionH relativeFrom="column">
              <wp:posOffset>300990</wp:posOffset>
            </wp:positionH>
            <wp:positionV relativeFrom="paragraph">
              <wp:posOffset>10160</wp:posOffset>
            </wp:positionV>
            <wp:extent cx="2257425" cy="2731135"/>
            <wp:effectExtent l="0" t="0" r="9525" b="0"/>
            <wp:wrapTight wrapText="bothSides">
              <wp:wrapPolygon edited="0">
                <wp:start x="0" y="0"/>
                <wp:lineTo x="0" y="21394"/>
                <wp:lineTo x="21509" y="21394"/>
                <wp:lineTo x="2150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CA">
        <w:rPr>
          <w:rFonts w:ascii="Times New Roman" w:hAnsi="Times New Roman" w:cs="Times New Roman"/>
          <w:color w:val="333333"/>
          <w:sz w:val="28"/>
        </w:rPr>
        <w:t xml:space="preserve">На этой фотографии вы видите дедушку Гагарина со стороны матери - </w:t>
      </w:r>
      <w:proofErr w:type="spellStart"/>
      <w:r w:rsidR="00AA69CA">
        <w:rPr>
          <w:rFonts w:ascii="Times New Roman" w:hAnsi="Times New Roman" w:cs="Times New Roman"/>
          <w:color w:val="333333"/>
          <w:sz w:val="28"/>
        </w:rPr>
        <w:t>путиловского</w:t>
      </w:r>
      <w:proofErr w:type="spellEnd"/>
      <w:r w:rsidR="00AA69CA">
        <w:rPr>
          <w:rFonts w:ascii="Times New Roman" w:hAnsi="Times New Roman" w:cs="Times New Roman"/>
          <w:color w:val="333333"/>
          <w:sz w:val="28"/>
        </w:rPr>
        <w:t xml:space="preserve"> рабочего Тимофея Матвеевича Матвеева со своей женой Анной Егоровной и детьми. Во втором ряду (слева направо): Николай, Сергей, и вот Анна (с темным цветком) – это будущая мама Юрия Алексеевича, далее - Мария, ну а в первом ряду – дочь Ольга.</w:t>
      </w:r>
    </w:p>
    <w:p w14:paraId="667BDF06" w14:textId="60CDE5BB" w:rsidR="00AA69CA" w:rsidRDefault="00785133" w:rsidP="00AA69CA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hyperlink r:id="rId7" w:history="1">
        <w:r w:rsidR="00AA69C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Родословную</w:t>
        </w:r>
      </w:hyperlink>
      <w:r w:rsidR="00AA69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69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первого космонавта уточнили смоленские краеведы и костромские архивисты. Краеведы обнаружили запись в метрической книге о дедушке Юрия Гагарина, из которой следовало, что он родом из деревни </w:t>
      </w:r>
      <w:proofErr w:type="spellStart"/>
      <w:r w:rsidR="00AA6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Конышево</w:t>
      </w:r>
      <w:proofErr w:type="spellEnd"/>
      <w:r w:rsidR="00AA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9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Чухломского уезда Костромской губернии. </w:t>
      </w:r>
    </w:p>
    <w:p w14:paraId="3927D574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Они предположили, что он оказался на Смоленской земле по делам службы и остался там, женившись на местной жительнице. Костромские архивисты проследили род Гагариных до 1710 г., когда родился Петр — первый известный науке представитель данного рода.</w:t>
      </w:r>
    </w:p>
    <w:p w14:paraId="483488AD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Запись в метрической книге Николаевской церкви села Клушина открывает смоленский период истории рода Гагариных. </w:t>
      </w:r>
    </w:p>
    <w:p w14:paraId="226C1DE8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метрической книге церкви села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Бушнева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были обнаружены данные о рождении Ивана, сына государственного крестьянина деревни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Конышево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Федора Петровича и его законной жены, который приходится Юрию Алексеевичу дедом. Родился Иван Федорович 19 сентября 1858 г. Благодаря этой записи стало известно имя прадеда будущего космонавта - Федор Петрович, а также имя прапрадеда - Петр. </w:t>
      </w:r>
    </w:p>
    <w:p w14:paraId="28C40494" w14:textId="77777777" w:rsidR="00AA69CA" w:rsidRDefault="00AA69CA" w:rsidP="00AA69CA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Благодаря краеведам стало известно, что костромские предки Гагарина были крестьянами и находились в зависимости от помещиков графского рода. В 1821 г. их барин, Александр Иванович Остерман-Толстой, освободил всех своих крестьян от крепостной зависимости, что было смелым поступком для того времени. </w:t>
      </w:r>
    </w:p>
    <w:p w14:paraId="58F77BC1" w14:textId="4A58DEF8" w:rsidR="0041527F" w:rsidRPr="0041527F" w:rsidRDefault="00AA69CA" w:rsidP="0041527F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Представители рода Гагариных были грамотными, о чем свидетельствуют их автографы, зафиксированные в поздних документах.</w:t>
      </w:r>
      <w:r w:rsidR="0041527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Также я рассказала о том, когда Юрий Алексеевич Гагарин женился сам. Это состоялось в 1957 году на Валентине Ивановне Горячевой, о его семье.</w:t>
      </w:r>
      <w:r w:rsidR="0041527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="0041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Познавательный час сопровождался красочной мультимедийной презентацией, где кроме видео роликов, содержались семейные фотографии звездных людей.</w:t>
      </w:r>
    </w:p>
    <w:p w14:paraId="1915A427" w14:textId="67370DAE" w:rsidR="00397062" w:rsidRPr="0041527F" w:rsidRDefault="00AA69CA" w:rsidP="0041527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Разнообразные конкурсы и викторины помогли расширить знания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о семейных отношениях, о нравственном отношении к семейным традициям, подчеркнули семейную правопреемственность, важность заботы о близких</w:t>
      </w:r>
      <w:r w:rsidR="00415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397062" w:rsidRPr="0041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CA"/>
    <w:rsid w:val="00390AFC"/>
    <w:rsid w:val="00397062"/>
    <w:rsid w:val="0041527F"/>
    <w:rsid w:val="0043609F"/>
    <w:rsid w:val="00494F2D"/>
    <w:rsid w:val="00785133"/>
    <w:rsid w:val="008A57CB"/>
    <w:rsid w:val="009634FC"/>
    <w:rsid w:val="0099547B"/>
    <w:rsid w:val="00AA69CA"/>
    <w:rsid w:val="00D262FB"/>
    <w:rsid w:val="00D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0CCE"/>
  <w15:chartTrackingRefBased/>
  <w15:docId w15:val="{F1B41666-138B-4B17-8622-6526BB9A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9CA"/>
    <w:rPr>
      <w:color w:val="0000FF"/>
      <w:u w:val="single"/>
    </w:rPr>
  </w:style>
  <w:style w:type="paragraph" w:styleId="a4">
    <w:name w:val="No Spacing"/>
    <w:uiPriority w:val="1"/>
    <w:qFormat/>
    <w:rsid w:val="00AA69CA"/>
    <w:pPr>
      <w:spacing w:after="0" w:line="240" w:lineRule="auto"/>
    </w:pPr>
  </w:style>
  <w:style w:type="character" w:styleId="a5">
    <w:name w:val="Strong"/>
    <w:basedOn w:val="a0"/>
    <w:uiPriority w:val="22"/>
    <w:qFormat/>
    <w:rsid w:val="00AA6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amiry.ru/id/wlcm/tz97-drt2-el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</cp:lastModifiedBy>
  <cp:revision>5</cp:revision>
  <dcterms:created xsi:type="dcterms:W3CDTF">2025-04-16T08:38:00Z</dcterms:created>
  <dcterms:modified xsi:type="dcterms:W3CDTF">2025-05-12T07:43:00Z</dcterms:modified>
</cp:coreProperties>
</file>